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01D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61FA1B69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52FA71CC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 СЕЛЬСКОГО ПОСЕЛЕНИЯ</w:t>
      </w:r>
    </w:p>
    <w:p w14:paraId="6CEC731A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089E09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53A3A732" w14:textId="77777777" w:rsidR="007E3D00" w:rsidRPr="00954569" w:rsidRDefault="007E3D00" w:rsidP="007E3D00">
      <w:pPr>
        <w:suppressAutoHyphens/>
        <w:spacing w:after="0"/>
        <w:ind w:left="708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48520088" w14:textId="7CFABA07" w:rsidR="007E3D00" w:rsidRPr="00954569" w:rsidRDefault="007E3D00" w:rsidP="00A11E4B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26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августа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</w:t>
      </w:r>
      <w:r w:rsidR="00A11E4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№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22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0CEB334E" w14:textId="77777777" w:rsidR="007E3D00" w:rsidRPr="00954569" w:rsidRDefault="007E3D00" w:rsidP="007E3D00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61BFF45" w14:textId="77777777" w:rsidR="007E3D00" w:rsidRPr="00954569" w:rsidRDefault="007E3D00" w:rsidP="00A11E4B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Об аннулировании адреса объекта </w:t>
      </w:r>
    </w:p>
    <w:p w14:paraId="6B1CBBED" w14:textId="77777777" w:rsidR="007E3D00" w:rsidRPr="00954569" w:rsidRDefault="007E3D00" w:rsidP="00A11E4B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адресации в ФИАС</w:t>
      </w:r>
    </w:p>
    <w:p w14:paraId="48626656" w14:textId="77777777" w:rsidR="007E3D00" w:rsidRPr="00954569" w:rsidRDefault="007E3D00" w:rsidP="007E3D00">
      <w:pPr>
        <w:suppressAutoHyphens/>
        <w:spacing w:after="0" w:line="360" w:lineRule="auto"/>
        <w:ind w:left="708"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1FCD92C" w14:textId="04DE324C" w:rsidR="007E3D00" w:rsidRPr="00954569" w:rsidRDefault="00A11E4B" w:rsidP="00A11E4B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</w:t>
      </w:r>
      <w:r w:rsidR="007E3D00"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Руководствуясь   Федеральным   законом от 06.10.2003г. № 131-ФЗ «Об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</w:t>
      </w:r>
      <w:r w:rsidR="007E3D00"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бщих принципах организации   местного   самоуправления   в   Российской   Федерации», Постановлением правительства РФ от 19.11.2014г. №1221 «Об утверждении Правил присвоения, изменения и   аннулирование   адресов»,  Уставом муниципального образования Глотовского  сельского поселения Знаменского района Орловской области, администрация Глотовского сельского поселения Знаменского района Орловской области</w:t>
      </w:r>
    </w:p>
    <w:p w14:paraId="5C241DFC" w14:textId="77777777" w:rsidR="007E3D00" w:rsidRPr="00954569" w:rsidRDefault="007E3D00" w:rsidP="007E3D00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709F44CE" w14:textId="77777777" w:rsidR="007E3D00" w:rsidRPr="00954569" w:rsidRDefault="007E3D00" w:rsidP="007E3D00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291F9823" w14:textId="6B6555FB" w:rsidR="007E3D00" w:rsidRDefault="007E3D00" w:rsidP="007E3D00">
      <w:pPr>
        <w:suppressAutoHyphens/>
        <w:spacing w:after="0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1.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Аннулировать адреса  объектов    адресации     в    Глотовском  сельском поселении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>из Федеральной     информационной     адресной     системы (ФИАС)    ввиду отсутствия информации в ЕГРН данных объектов и прекращение  существования объектов адресации:</w:t>
      </w:r>
    </w:p>
    <w:p w14:paraId="175E0F5E" w14:textId="77777777" w:rsidR="00296D46" w:rsidRDefault="00296D46" w:rsidP="007E3D0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9D6BA29" w14:textId="6E5A4034" w:rsidR="007E3D00" w:rsidRPr="007E3D00" w:rsidRDefault="007E3D00" w:rsidP="007E3D00">
      <w:pPr>
        <w:spacing w:after="0"/>
        <w:jc w:val="both"/>
        <w:rPr>
          <w:sz w:val="24"/>
          <w:szCs w:val="24"/>
        </w:rPr>
      </w:pP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 а</w:t>
      </w:r>
      <w:bookmarkStart w:id="0" w:name="_Hlk176442139"/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bookmarkStart w:id="1" w:name="_Hlk172206794"/>
      <w:r w:rsidRPr="007E3D00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  <w:bookmarkEnd w:id="0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Орловская область, муниципальный район Знаменский, сельское поселение Глотовское, село Гнездилово, улица Советская, дом 18</w:t>
      </w:r>
    </w:p>
    <w:bookmarkEnd w:id="1"/>
    <w:p w14:paraId="2A37DCAA" w14:textId="625D557D" w:rsidR="007E3D00" w:rsidRDefault="007E3D00" w:rsidP="007E3D00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7E3D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7E3D00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d1d30151-a47d-48d2-b8c9-da0af258ac22</w:t>
      </w:r>
    </w:p>
    <w:p w14:paraId="31A59592" w14:textId="77777777" w:rsidR="007E3D00" w:rsidRDefault="007E3D00" w:rsidP="007E3D00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1BAB6602" w14:textId="6B229EED" w:rsidR="007E3D00" w:rsidRPr="007E3D00" w:rsidRDefault="007E3D00" w:rsidP="007E3D00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7E3D00">
        <w:rPr>
          <w:rFonts w:ascii="Arial" w:hAnsi="Arial" w:cs="Arial"/>
          <w:sz w:val="24"/>
          <w:szCs w:val="24"/>
        </w:rPr>
        <w:t xml:space="preserve"> б)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Российская Федерация Орловская область, муниципальный район Знаменский, сельское поселение Глотовское, село Гнездилово, улица Заречная, дом 7</w:t>
      </w:r>
    </w:p>
    <w:p w14:paraId="5D9CB574" w14:textId="31F9540F" w:rsidR="007E3D00" w:rsidRPr="007E3D00" w:rsidRDefault="007E3D00" w:rsidP="007E3D00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2" w:name="_Hlk178173882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7E3D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7E3D00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2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0713f0c3-a3e6-4ee1-abec-eb9a15082b7a</w:t>
      </w:r>
    </w:p>
    <w:p w14:paraId="3E4F5245" w14:textId="66FC37E5" w:rsidR="00296D46" w:rsidRPr="00296D46" w:rsidRDefault="007E3D00" w:rsidP="00296D46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в)</w:t>
      </w:r>
      <w:r w:rsidR="00296D46"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3" w:name="_Hlk178173965"/>
      <w:r w:rsidR="00296D46"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 w:rsidR="00296D46" w:rsidRPr="00296D46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="00296D46"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Заречная, дом </w:t>
      </w:r>
      <w:bookmarkEnd w:id="3"/>
      <w:r w:rsidR="00296D46"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</w:p>
    <w:p w14:paraId="04140806" w14:textId="303D1573" w:rsidR="00296D46" w:rsidRPr="00296D46" w:rsidRDefault="00296D46" w:rsidP="00296D46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4" w:name="_Hlk178174013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7E3D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7E3D00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4"/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>ba0d83b8-eb99-4e3e-9118-ee31f51f6e8f</w:t>
      </w:r>
    </w:p>
    <w:p w14:paraId="205A622A" w14:textId="6E3910E7" w:rsidR="007E3D00" w:rsidRPr="007E3D00" w:rsidRDefault="00296D46" w:rsidP="007E3D0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bookmarkStart w:id="5" w:name="_Hlk178174076"/>
      <w:r>
        <w:rPr>
          <w:rFonts w:ascii="Arial" w:hAnsi="Arial" w:cs="Arial"/>
          <w:sz w:val="24"/>
          <w:szCs w:val="24"/>
        </w:rPr>
        <w:t>)</w:t>
      </w:r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 w:rsidRPr="00296D46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>Заречная, дом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5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17</w:t>
      </w:r>
    </w:p>
    <w:p w14:paraId="2166447E" w14:textId="77777777" w:rsidR="006335CD" w:rsidRDefault="006335CD" w:rsidP="00296D46">
      <w:pPr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</w:pPr>
    </w:p>
    <w:p w14:paraId="3FB478BB" w14:textId="38C61026" w:rsidR="00296D46" w:rsidRPr="00296D46" w:rsidRDefault="00296D46" w:rsidP="00296D46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6" w:name="_Hlk178174249"/>
      <w:bookmarkStart w:id="7" w:name="_Hlk178174096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bookmarkEnd w:id="6"/>
      <w:r w:rsidRPr="007E3D0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7E3D00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7"/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>07b749be-eb91-47e9-965b-f7a58c20070b</w:t>
      </w:r>
    </w:p>
    <w:p w14:paraId="7AE77664" w14:textId="7981EEC6" w:rsidR="007E3D00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д</w:t>
      </w:r>
      <w:bookmarkStart w:id="8" w:name="_Hlk178174175"/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)</w:t>
      </w:r>
      <w:r w:rsidRPr="006335CD">
        <w:rPr>
          <w:rFonts w:ascii="Arial" w:hAnsi="Arial" w:cs="Arial"/>
          <w:sz w:val="24"/>
          <w:szCs w:val="24"/>
        </w:rPr>
        <w:t xml:space="preserve"> </w:t>
      </w:r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 w:rsidRPr="00296D46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8"/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>Заречная, дом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37</w:t>
      </w:r>
    </w:p>
    <w:p w14:paraId="6BEB08EC" w14:textId="32C2396D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03CF6471" w14:textId="5D5A7E01" w:rsidR="006335CD" w:rsidRPr="006335CD" w:rsidRDefault="006335CD" w:rsidP="006335CD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9" w:name="_Hlk178174265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bookmarkEnd w:id="9"/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480491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-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996-41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2-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be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92-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fa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8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ab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91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ffed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0</w:t>
      </w:r>
    </w:p>
    <w:p w14:paraId="6021CF75" w14:textId="759F15FB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е</w:t>
      </w:r>
      <w:bookmarkStart w:id="10" w:name="_Hlk178174354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)</w:t>
      </w:r>
      <w:r w:rsidRPr="006335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335CD">
        <w:rPr>
          <w:rFonts w:ascii="Arial" w:hAnsi="Arial" w:cs="Arial"/>
          <w:sz w:val="24"/>
          <w:szCs w:val="24"/>
        </w:rPr>
        <w:t xml:space="preserve"> </w:t>
      </w:r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Рощинская , дом </w:t>
      </w:r>
      <w:bookmarkEnd w:id="10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</w:p>
    <w:p w14:paraId="3C2F1756" w14:textId="77777777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7DEE6507" w14:textId="40B90D36" w:rsidR="006335CD" w:rsidRPr="006335CD" w:rsidRDefault="006335CD" w:rsidP="006335CD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1" w:name="_Hlk178174382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bookmarkEnd w:id="11"/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c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efc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0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2-0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26-487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-8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df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8-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e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26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ff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44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a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18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  <w:lang w:val="en-US"/>
        </w:rPr>
        <w:t>b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</w:p>
    <w:p w14:paraId="58A3C76D" w14:textId="43A67872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lastRenderedPageBreak/>
        <w:t>ж)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6335CD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Pr="006335CD">
        <w:rPr>
          <w:rFonts w:ascii="Arial" w:hAnsi="Arial" w:cs="Arial"/>
          <w:sz w:val="24"/>
          <w:szCs w:val="24"/>
        </w:rPr>
        <w:t xml:space="preserve"> </w:t>
      </w:r>
      <w:r w:rsidRPr="00296D46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12" w:name="_Hlk178174465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Рощинская </w:t>
      </w:r>
      <w:bookmarkEnd w:id="12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, дом 22</w:t>
      </w:r>
    </w:p>
    <w:p w14:paraId="6467739F" w14:textId="77777777" w:rsidR="003778EF" w:rsidRDefault="003778EF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6E6E7AB1" w14:textId="1C3ED784" w:rsidR="006335CD" w:rsidRPr="006335CD" w:rsidRDefault="006335CD" w:rsidP="006335CD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3" w:name="_Hlk178174498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r w:rsidRPr="006335CD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13"/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>c6ec165d-8244-4cc3-bf2b-cc141371996b</w:t>
      </w:r>
    </w:p>
    <w:p w14:paraId="49683EBA" w14:textId="33B5FAA7" w:rsidR="006335CD" w:rsidRDefault="003778EF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з)</w:t>
      </w:r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14" w:name="_Hlk178174576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Рощинская дом </w:t>
      </w:r>
      <w:bookmarkEnd w:id="14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24</w:t>
      </w:r>
    </w:p>
    <w:p w14:paraId="5CA68BB7" w14:textId="7C4AD20E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3A21E6C0" w14:textId="5D73BD43" w:rsidR="003778EF" w:rsidRPr="003778EF" w:rsidRDefault="003778EF" w:rsidP="003778EF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5" w:name="_Hlk178174610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: </w:t>
      </w:r>
      <w:bookmarkEnd w:id="15"/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>314ce4c1-c388-47d1-9d04-2c0f097f9cf3</w:t>
      </w:r>
    </w:p>
    <w:p w14:paraId="590E68AC" w14:textId="731C1469" w:rsidR="006335CD" w:rsidRDefault="00993844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и)</w:t>
      </w:r>
      <w:r w:rsidRPr="00993844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16" w:name="_Hlk178174641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6"/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Рощинская дом 20</w:t>
      </w:r>
    </w:p>
    <w:p w14:paraId="5B214803" w14:textId="26D48783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6748307B" w14:textId="740E7012" w:rsidR="00993844" w:rsidRPr="00993844" w:rsidRDefault="00993844" w:rsidP="00993844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7" w:name="_Hlk178174682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: </w:t>
      </w:r>
      <w:bookmarkEnd w:id="17"/>
      <w:r w:rsidRPr="00993844">
        <w:rPr>
          <w:rFonts w:ascii="Arial" w:hAnsi="Arial" w:cs="Arial"/>
          <w:color w:val="2D2F39"/>
          <w:sz w:val="24"/>
          <w:szCs w:val="24"/>
          <w:shd w:val="clear" w:color="auto" w:fill="FFFFFF"/>
        </w:rPr>
        <w:t>816a9a4d-69c5-4f07-8f6b-ff91fd1858bc</w:t>
      </w:r>
    </w:p>
    <w:p w14:paraId="425F800F" w14:textId="5FBD3D1F" w:rsidR="006335CD" w:rsidRDefault="00993844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к)</w:t>
      </w:r>
      <w:r w:rsidRPr="00993844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Start w:id="18" w:name="_Hlk178174715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 улица</w:t>
      </w:r>
      <w:r w:rsid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Центральная д</w:t>
      </w:r>
      <w:bookmarkEnd w:id="18"/>
      <w:r w:rsid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>ом 22</w:t>
      </w:r>
    </w:p>
    <w:p w14:paraId="4DC52689" w14:textId="1F642A84" w:rsidR="006335CD" w:rsidRDefault="006335CD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328E3B00" w14:textId="6E6A9336" w:rsidR="004C7657" w:rsidRPr="004C7657" w:rsidRDefault="004C7657" w:rsidP="004C7657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9" w:name="_Hlk178174740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: </w:t>
      </w:r>
      <w:bookmarkEnd w:id="19"/>
      <w:r w:rsidRP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>7b671292-1763-4eb5-b7e6-8487c9413f02</w:t>
      </w:r>
    </w:p>
    <w:p w14:paraId="60BFCE23" w14:textId="62DCBD4D" w:rsidR="006335CD" w:rsidRDefault="004C7657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л)</w:t>
      </w:r>
      <w:bookmarkStart w:id="20" w:name="_Hlk178174859"/>
      <w:r w:rsidR="00A11E4B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Российская Федерация Орловская область, муниципальный район Знаменский, сельское поселение Глотовское, село Гнездилово, </w:t>
      </w:r>
      <w:bookmarkEnd w:id="20"/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улица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Центральная дом 16</w:t>
      </w:r>
    </w:p>
    <w:p w14:paraId="30C23BB8" w14:textId="77777777" w:rsidR="004C7657" w:rsidRDefault="004C7657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143AA86E" w14:textId="526E4DDC" w:rsidR="004C7657" w:rsidRPr="004C7657" w:rsidRDefault="004C7657" w:rsidP="004C7657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21" w:name="_Hlk178174877"/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3778EF"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r w:rsidRPr="004C7657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bookmarkEnd w:id="21"/>
      <w:r w:rsidRP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>2e9c3c49-6cec-4de4-8527-59402b9a71</w:t>
      </w:r>
    </w:p>
    <w:p w14:paraId="3FE48C4D" w14:textId="430AA938" w:rsidR="004C7657" w:rsidRDefault="004C7657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м)</w:t>
      </w:r>
      <w:r w:rsidRP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7E3D00">
        <w:rPr>
          <w:rFonts w:ascii="Arial" w:hAnsi="Arial" w:cs="Arial"/>
          <w:color w:val="2D2F39"/>
          <w:sz w:val="24"/>
          <w:szCs w:val="24"/>
          <w:shd w:val="clear" w:color="auto" w:fill="FFFFFF"/>
        </w:rPr>
        <w:t>Российская Федерация Орловская область, муниципальный район Знаменский, сельское поселение Глотовское, село Гнездилово,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переулок Школьный дом 5</w:t>
      </w:r>
    </w:p>
    <w:p w14:paraId="6C6AF604" w14:textId="5E6CE48C" w:rsidR="004C7657" w:rsidRDefault="004C7657" w:rsidP="006335CD">
      <w:pPr>
        <w:tabs>
          <w:tab w:val="left" w:pos="1260"/>
        </w:tabs>
        <w:suppressAutoHyphens/>
        <w:spacing w:after="0"/>
        <w:ind w:right="-5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6EB4835E" w14:textId="64628190" w:rsidR="004C7657" w:rsidRPr="004C7657" w:rsidRDefault="004C7657" w:rsidP="004C7657">
      <w:pPr>
        <w:rPr>
          <w:sz w:val="24"/>
          <w:szCs w:val="24"/>
        </w:rPr>
      </w:pPr>
      <w:r w:rsidRPr="007E3D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6335CD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4C7657">
        <w:rPr>
          <w:rFonts w:ascii="Arial" w:hAnsi="Arial" w:cs="Arial"/>
          <w:color w:val="2D2F39"/>
          <w:sz w:val="24"/>
          <w:szCs w:val="24"/>
          <w:shd w:val="clear" w:color="auto" w:fill="FFFFFF"/>
        </w:rPr>
        <w:t>: 485649e0-bb22-4a5f-ae38-c1f787a9b322</w:t>
      </w:r>
    </w:p>
    <w:p w14:paraId="748600EF" w14:textId="77777777" w:rsidR="00693D33" w:rsidRDefault="007E3D00" w:rsidP="00693D3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5C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54569">
        <w:rPr>
          <w:rFonts w:ascii="Arial" w:eastAsia="Times New Roman" w:hAnsi="Arial" w:cs="Arial"/>
          <w:sz w:val="24"/>
          <w:szCs w:val="24"/>
          <w:lang w:eastAsia="ru-RU"/>
        </w:rPr>
        <w:t>2. Настоящее   постановление   подлежит обнародованию на информационном стенде и официальном сайте в сети «Интернет» Администрации Глотовского сельского поселения Знаменского района Орловской области.</w:t>
      </w:r>
    </w:p>
    <w:p w14:paraId="07CCA250" w14:textId="638EB36B" w:rsidR="007E3D00" w:rsidRPr="00954569" w:rsidRDefault="007E3D00" w:rsidP="00693D3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</w:t>
      </w:r>
    </w:p>
    <w:p w14:paraId="507B831F" w14:textId="77777777" w:rsidR="007E3D00" w:rsidRPr="00954569" w:rsidRDefault="007E3D00" w:rsidP="007E3D00">
      <w:pPr>
        <w:suppressAutoHyphens/>
        <w:snapToGrid w:val="0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2D620E9C" w14:textId="77777777" w:rsidR="007E3D00" w:rsidRPr="00954569" w:rsidRDefault="007E3D00" w:rsidP="007E3D00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D7420D" w14:textId="77777777" w:rsidR="007E3D00" w:rsidRPr="00954569" w:rsidRDefault="007E3D00" w:rsidP="007E3D00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Глава Глотовского </w:t>
      </w:r>
    </w:p>
    <w:p w14:paraId="4E0DBC39" w14:textId="7E389535" w:rsidR="007E3D00" w:rsidRPr="00954569" w:rsidRDefault="007E3D00" w:rsidP="007E3D00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93D33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>С.В. Борисенко</w:t>
      </w:r>
    </w:p>
    <w:p w14:paraId="7FFAA5D4" w14:textId="77777777" w:rsidR="007E3D00" w:rsidRPr="00954569" w:rsidRDefault="007E3D00" w:rsidP="007E3D00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B8AF06" w14:textId="77777777" w:rsidR="007E3D00" w:rsidRPr="00954569" w:rsidRDefault="007E3D00" w:rsidP="007E3D00">
      <w:pPr>
        <w:suppressAutoHyphens/>
        <w:spacing w:after="0"/>
        <w:ind w:left="708"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75A949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635"/>
    <w:multiLevelType w:val="hybridMultilevel"/>
    <w:tmpl w:val="C08EAD8C"/>
    <w:lvl w:ilvl="0" w:tplc="E7600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251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0"/>
    <w:rsid w:val="00296D46"/>
    <w:rsid w:val="003778EF"/>
    <w:rsid w:val="004C7657"/>
    <w:rsid w:val="00617A05"/>
    <w:rsid w:val="006335CD"/>
    <w:rsid w:val="00693D33"/>
    <w:rsid w:val="006C0B77"/>
    <w:rsid w:val="007E3D00"/>
    <w:rsid w:val="008242FF"/>
    <w:rsid w:val="00870751"/>
    <w:rsid w:val="00922C48"/>
    <w:rsid w:val="00993844"/>
    <w:rsid w:val="00A11E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8940"/>
  <w15:chartTrackingRefBased/>
  <w15:docId w15:val="{2ECC1EBB-1BD3-4819-923F-0F8E5824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0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0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2024-09-25T13:43:00Z</cp:lastPrinted>
  <dcterms:created xsi:type="dcterms:W3CDTF">2024-10-16T07:53:00Z</dcterms:created>
  <dcterms:modified xsi:type="dcterms:W3CDTF">2024-10-16T07:53:00Z</dcterms:modified>
</cp:coreProperties>
</file>